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8C9E" w14:textId="77777777" w:rsidR="00BC3D97" w:rsidRDefault="00BC3D97" w:rsidP="00BC3D97">
      <w:pPr>
        <w:spacing w:after="0" w:line="384" w:lineRule="atLeast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BC3D97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 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ab/>
        <w:t>KORONNY ARGUMENT?</w:t>
      </w:r>
    </w:p>
    <w:p w14:paraId="460851EE" w14:textId="77777777" w:rsidR="00BC3D97" w:rsidRDefault="00BC3D97" w:rsidP="00BC3D97">
      <w:pPr>
        <w:spacing w:after="0" w:line="384" w:lineRule="atLeast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</w:p>
    <w:p w14:paraId="483BEAB5" w14:textId="250F4243" w:rsidR="00093559" w:rsidRDefault="00BC3D97" w:rsidP="00BC3D97">
      <w:pPr>
        <w:spacing w:after="0" w:line="384" w:lineRule="atLeast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BC3D97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Jak</w:t>
      </w:r>
      <w:r w:rsidR="00093559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o „koronny argument", tak jak</w:t>
      </w:r>
      <w:r w:rsidRPr="00BC3D97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 w opisie technologii dla BORET-</w:t>
      </w:r>
      <w:r w:rsidR="00BD064E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4</w:t>
      </w:r>
      <w:r w:rsidRPr="00BC3D97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, tu także chcę przytoczyć fragment z obszernego i bardzo solidnego w treści opracowania</w:t>
      </w:r>
      <w:r w:rsidRPr="00BC3D9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 </w:t>
      </w:r>
      <w:r w:rsidR="00093559" w:rsidRPr="00093559">
        <w:rPr>
          <w:rFonts w:ascii="Helvetica" w:eastAsia="Times New Roman" w:hAnsi="Helvetica" w:cs="Helvetica"/>
          <w:bCs/>
          <w:color w:val="333333"/>
          <w:sz w:val="24"/>
          <w:szCs w:val="24"/>
          <w:lang w:eastAsia="pl-PL"/>
        </w:rPr>
        <w:t>– książki</w:t>
      </w:r>
      <w:r w:rsidR="0009355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 xml:space="preserve"> </w:t>
      </w:r>
      <w:r w:rsidRPr="00BC3D9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Romana Nowaka „Srebro koloidalne i zdrowie"</w:t>
      </w:r>
      <w:r w:rsidRPr="00BC3D97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 , e-book dostępny na stronie autora. W rozdziale „Uszczegółowienie warunków wytwarzania srebra elektro-koloidalnego dobrej jakości" str. 34 akapit:</w:t>
      </w:r>
      <w:r w:rsidRPr="00BC3D97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br/>
        <w:t>..</w:t>
      </w:r>
      <w:r w:rsidRPr="00BC3D97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pl-PL"/>
        </w:rPr>
        <w:t>."Należy dodać, iż niemożliwe jest wystandaryzowanie wytwarzania elektro-koloidu w czasie. Możemy znać wiele parametrów, ale jeśli byśmy chcieli uzyskać określone stężenie po ściśle określonym czasie, nie będzie to możliwe, chyba że z wykorzystaniem bardzo zaawansowanych konstrukcji. Specjaliści twierdza iż wciąż nie znamy wszystkich istotnych zmiennych warunkujących przebieg procesu. Jedną z tych zmiennych są prawdopodobnie fazy księżyca. Spotkałem się także z informacją , iż najlepszymi do wytwarzania srebra elektro-koloidalnego porami doby są tzw. okresy sol</w:t>
      </w:r>
      <w:r w:rsidR="00376B1C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pl-PL"/>
        </w:rPr>
        <w:t>u</w:t>
      </w:r>
      <w:r w:rsidRPr="00BC3D97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pl-PL"/>
        </w:rPr>
        <w:t>n</w:t>
      </w:r>
      <w:r w:rsidR="00376B1C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pl-PL"/>
        </w:rPr>
        <w:t>arne</w:t>
      </w:r>
      <w:r w:rsidRPr="00BC3D97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pl-PL"/>
        </w:rPr>
        <w:t>...() ...Choć brak znajomości wszystkich zmiennych nie stanowi przeszkody w uzyskaniu produktu spełniającego nasze wymagania, to jednak niektórzy wierzą, iż wytwarzanie elektro-koloidu jest w pewnej mierze procesem alchemicznym. Twierdzą oni, że zarówno woda jak i srebro są w jakiś sposób „żywe". Wierzą, że jeśli przeprowadzą proces elektrolizy poświęcając mu uwagę, kontrolując roztwór co jakiś czas miernikiem TDS i ręcznie, samodzielnie (bez stosowania automatycznego odcięcia) przerwą proces po stwierdzeniu, że koloid osiągnął pożądane przez nich stężenie – to otrzymają lepiej działający, skuteczny elektro-koloid, bowiem w wytwarzaniu SK jest pewna magia..."</w:t>
      </w:r>
      <w:r w:rsidRPr="00BC3D97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pl-PL"/>
        </w:rPr>
        <w:br/>
      </w:r>
      <w:r w:rsidRPr="00BC3D97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br/>
        <w:t xml:space="preserve">Nic dodać nic ująć. Proponowana technologia narzuca poświęcenie uwagi wytwarzaniu SK. </w:t>
      </w:r>
      <w:r w:rsidR="00093559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Kto się ze mną nie zgadza?</w:t>
      </w:r>
    </w:p>
    <w:p w14:paraId="3DA7F407" w14:textId="77BEE548" w:rsidR="00093559" w:rsidRDefault="00093559" w:rsidP="00BC3D97">
      <w:pPr>
        <w:spacing w:after="0" w:line="384" w:lineRule="atLeast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BC3D97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 Nie zmienia to mojej filozofii w podejściu do doskonalenia technicznego kolejnych wersji elektrolizerów.</w:t>
      </w:r>
      <w:r w:rsidR="00BC3D97" w:rsidRPr="00BC3D97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br/>
        <w:t>Jako argument dodatkowy podam takie moje spostrzeżenia:</w:t>
      </w:r>
      <w:r w:rsidR="00BC3D97" w:rsidRPr="00BC3D97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br/>
        <w:t xml:space="preserve">• Najkrótszy czas wytwarzania porcji srebra koloidalnego to </w:t>
      </w:r>
      <w:r w:rsidR="005B0D94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2h</w:t>
      </w:r>
      <w:r w:rsidR="00BC3D97" w:rsidRPr="00BC3D97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.</w:t>
      </w:r>
      <w:r w:rsidR="00BC3D97" w:rsidRPr="00BC3D97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br/>
        <w:t>• Najdłuższy czas wytwarzania porcji srebra koloidalnego to 4h 20 min</w:t>
      </w:r>
      <w:r w:rsidR="005B0D94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, czasami dłużej.</w:t>
      </w:r>
      <w:r w:rsidR="00BC3D97" w:rsidRPr="00BC3D97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br/>
        <w:t>• Nie wiem do końca z jakiej to przyczyny ta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k ogromne różnice. Podejrzewam :</w:t>
      </w:r>
    </w:p>
    <w:p w14:paraId="6F4974F3" w14:textId="77777777" w:rsidR="00093559" w:rsidRDefault="00BC3D97" w:rsidP="00093559">
      <w:pPr>
        <w:pStyle w:val="Akapitzlist"/>
        <w:numPr>
          <w:ilvl w:val="0"/>
          <w:numId w:val="2"/>
        </w:numPr>
        <w:spacing w:after="0" w:line="384" w:lineRule="atLeast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093559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Inny producent wody destylowanej (mimo podobnych parametrów początkowych  </w:t>
      </w:r>
      <w:r w:rsidR="00093559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(</w:t>
      </w:r>
      <w:r w:rsidRPr="00093559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 0 - 1 ppm)</w:t>
      </w:r>
    </w:p>
    <w:p w14:paraId="70188842" w14:textId="77777777" w:rsidR="00093559" w:rsidRDefault="00BC3D97" w:rsidP="00093559">
      <w:pPr>
        <w:pStyle w:val="Akapitzlist"/>
        <w:numPr>
          <w:ilvl w:val="0"/>
          <w:numId w:val="2"/>
        </w:numPr>
        <w:spacing w:after="0" w:line="384" w:lineRule="atLeast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093559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Częstość, intensywność mieszania elektrolitu.</w:t>
      </w:r>
    </w:p>
    <w:p w14:paraId="78304116" w14:textId="77777777" w:rsidR="00093559" w:rsidRDefault="00BC3D97" w:rsidP="00093559">
      <w:pPr>
        <w:pStyle w:val="Akapitzlist"/>
        <w:numPr>
          <w:ilvl w:val="0"/>
          <w:numId w:val="2"/>
        </w:numPr>
        <w:spacing w:after="0" w:line="384" w:lineRule="atLeast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093559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lastRenderedPageBreak/>
        <w:t>Częstość zmian polaryzacji elektrod(</w:t>
      </w:r>
      <w:r w:rsidR="00093559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 vs </w:t>
      </w:r>
      <w:r w:rsidRPr="00093559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ręczna zmiana polaryzacji)</w:t>
      </w:r>
    </w:p>
    <w:p w14:paraId="6E3DE598" w14:textId="77777777" w:rsidR="00093559" w:rsidRDefault="00BC3D97" w:rsidP="00093559">
      <w:pPr>
        <w:pStyle w:val="Akapitzlist"/>
        <w:numPr>
          <w:ilvl w:val="0"/>
          <w:numId w:val="2"/>
        </w:numPr>
        <w:spacing w:after="0" w:line="384" w:lineRule="atLeast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093559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Częstość czyszczenia elektrod</w:t>
      </w:r>
      <w:r w:rsidR="00093559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 (vs </w:t>
      </w:r>
      <w:r w:rsidRPr="00093559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ręczna zmiana polaryzacji)</w:t>
      </w:r>
    </w:p>
    <w:p w14:paraId="579DFB1E" w14:textId="77777777" w:rsidR="00BC3D97" w:rsidRPr="00093559" w:rsidRDefault="00BC3D97" w:rsidP="00093559">
      <w:pPr>
        <w:pStyle w:val="Akapitzlist"/>
        <w:numPr>
          <w:ilvl w:val="0"/>
          <w:numId w:val="2"/>
        </w:numPr>
        <w:spacing w:after="0" w:line="384" w:lineRule="atLeast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093559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A może wszystko to na raz i jeszcze wpływy „alchemiczne", o których powyżej.</w:t>
      </w:r>
    </w:p>
    <w:p w14:paraId="62B79453" w14:textId="77777777" w:rsidR="00BC3D97" w:rsidRPr="00BC3D97" w:rsidRDefault="00BC3D97" w:rsidP="00BC3D97">
      <w:pPr>
        <w:spacing w:after="0" w:line="384" w:lineRule="atLeast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BC3D97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br/>
        <w:t>Dlatego zgadzam się z cytowanymi „argumentami" i wytwarzam </w:t>
      </w:r>
      <w:r w:rsidRPr="00BC3D9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srebro koloidalne jonowe</w:t>
      </w:r>
      <w:r w:rsidRPr="00BC3D97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 z pietyzmem, cierpliwością, żeby nie powiedzieć „z sercem".</w:t>
      </w:r>
    </w:p>
    <w:p w14:paraId="37C2199B" w14:textId="77777777" w:rsidR="00413D88" w:rsidRDefault="00413D88"/>
    <w:sectPr w:rsidR="00413D88" w:rsidSect="008D09EE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86B5C"/>
    <w:multiLevelType w:val="hybridMultilevel"/>
    <w:tmpl w:val="E3A6E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A348F"/>
    <w:multiLevelType w:val="hybridMultilevel"/>
    <w:tmpl w:val="0A9EC34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ABB"/>
    <w:rsid w:val="00093559"/>
    <w:rsid w:val="000A3ABB"/>
    <w:rsid w:val="00376B1C"/>
    <w:rsid w:val="00413D88"/>
    <w:rsid w:val="005B0D94"/>
    <w:rsid w:val="008D09EE"/>
    <w:rsid w:val="00BC3D97"/>
    <w:rsid w:val="00BD064E"/>
    <w:rsid w:val="00C0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2C5C"/>
  <w15:chartTrackingRefBased/>
  <w15:docId w15:val="{7BEE050D-E86D-422B-BA26-E942BC74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8E0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28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3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373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Mokanek</dc:creator>
  <cp:keywords/>
  <dc:description/>
  <cp:lastModifiedBy>Bogdan Mokanek</cp:lastModifiedBy>
  <cp:revision>11</cp:revision>
  <dcterms:created xsi:type="dcterms:W3CDTF">2016-04-07T18:09:00Z</dcterms:created>
  <dcterms:modified xsi:type="dcterms:W3CDTF">2022-01-23T19:57:00Z</dcterms:modified>
</cp:coreProperties>
</file>